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Коли дійдеш до краю...</w:t>
      </w:r>
    </w:p>
    <w:p>
      <w:r>
        <w:br/>
        <w:t xml:space="preserve"> коли дійдеш до краю і ступиш за край і поглине пітьма з головою&lt;br /&gt;</w:t>
        <w:br/>
        <w:t>лиш одне загадай –&lt;br /&gt;</w:t>
        <w:br/>
        <w:t>щоб сказала вона:&lt;br /&gt;</w:t>
        <w:br/>
        <w:t>"ти не бійся&lt;br /&gt;</w:t>
        <w:br/>
        <w:t>я разом з тобою"</w:t>
      </w:r>
    </w:p>
    <w:p>
      <w:r>
        <w:br/>
        <w:t>коли загнаний в кут коли губиш маршрут і здаєшся практично без бою&lt;br /&gt;</w:t>
        <w:br/>
        <w:t>порятує оце: "я з тобою&lt;br /&gt;</w:t>
        <w:br/>
        <w:t>я тут&lt;br /&gt;</w:t>
        <w:br/>
        <w:t>ти не бійся&lt;br /&gt;</w:t>
        <w:br/>
        <w:t>я тут&lt;br /&gt;</w:t>
        <w:br/>
        <w:t>я з тобою"</w:t>
      </w:r>
    </w:p>
    <w:p>
      <w:r>
        <w:br/>
        <w:t>коли відчай і сумніви втома і страх напророчать тобі параною&lt;br /&gt;</w:t>
        <w:br/>
        <w:t>ворухнуться&lt;br /&gt;</w:t>
        <w:br/>
        <w:t>беззвучнo її уста:&lt;br /&gt;</w:t>
        <w:br/>
        <w:t>"все нормально&lt;br /&gt;</w:t>
        <w:br/>
        <w:t>я тут&lt;br /&gt;</w:t>
        <w:br/>
        <w:t>я з тобою"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Коли дійдеш до краю...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