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Чабан і Комар</w:t>
      </w:r>
    </w:p>
    <w:p>
      <w:r>
        <w:br/>
        <w:t xml:space="preserve"> У холодочку, під вербою,&lt;br /&gt;</w:t>
        <w:br/>
        <w:t>Приліг Чабан спочить;&lt;br /&gt;</w:t>
        <w:br/>
        <w:t>Кийок поклав під головою,&lt;br /&gt;</w:t>
        <w:br/>
        <w:t>Собака у ногах лежить,-&lt;br /&gt;</w:t>
        <w:br/>
        <w:t>Не боязко, заснути можна сміло:&lt;br /&gt;</w:t>
        <w:br/>
        <w:t>Отара стишилась, лінується ходить,&lt;br /&gt;</w:t>
        <w:br/>
        <w:t>Бо дуже сонечко пригріло,&lt;br /&gt;</w:t>
        <w:br/>
        <w:t>І хоч би що — собака не проспить.&lt;br /&gt;</w:t>
        <w:br/>
        <w:t>Заснув Чабан, а лишенько не спало:&lt;br /&gt;</w:t>
        <w:br/>
        <w:t>Гадюка вилізла з трави, сичить…&lt;br /&gt;</w:t>
        <w:br/>
        <w:t>Комар углядів, жалко стало,&lt;br /&gt;</w:t>
        <w:br/>
        <w:t>І Чабана він кинувся будить;&lt;br /&gt;</w:t>
        <w:br/>
        <w:t>Гудів-гудів, аж крилечки помліли,&lt;br /&gt;</w:t>
        <w:br/>
        <w:t>А той не чує — спить;&lt;br /&gt;</w:t>
        <w:br/>
        <w:t>Комар присів на лоб, щоб з усієї сили&lt;br /&gt;</w:t>
        <w:br/>
        <w:t>Свій гострий носик устромить.&lt;br /&gt;</w:t>
        <w:br/>
        <w:t>Чабан прокинувся — аж перед ним Гадюка,&lt;br /&gt;</w:t>
        <w:br/>
        <w:t>Він києм — бух — і витяглась зміюка;&lt;br /&gt;</w:t>
        <w:br/>
        <w:t>Пропав би був Вівчар,&lt;br /&gt;</w:t>
        <w:br/>
        <w:t>Та визволив Комар.&lt;br /&gt;</w:t>
        <w:br/>
        <w:t>Куди ж він з переляку дівся?&lt;br /&gt;</w:t>
        <w:br/>
        <w:t>Ото ж то й що! Чабан Гадюку вбив,&lt;br /&gt;</w:t>
        <w:br/>
        <w:t>А Комара, що прислужився&lt;br /&gt;</w:t>
        <w:br/>
        <w:t>І впору розбудив,&lt;br /&gt;</w:t>
        <w:br/>
        <w:t>Спросоння тріснув так, що аж прилип до лоба.&lt;br /&gt;</w:t>
        <w:br/>
        <w:t>Така-то за добро шаноба!</w:t>
      </w:r>
    </w:p>
    <w:p>
      <w:r>
        <w:br/>
        <w:t>Як перед більшим менший чоловік&lt;br /&gt;</w:t>
        <w:br/>
        <w:t>До правди повернуть язик&lt;br /&gt;</w:t>
        <w:br/>
        <w:t>Одважиться, по стародавній мові,&lt;br /&gt;</w:t>
        <w:br/>
        <w:t>Що хлібець їж,&lt;br /&gt;</w:t>
        <w:br/>
        <w:t>А правду ріж,&lt;br /&gt;</w:t>
        <w:br/>
        <w:t>Того й гляди — утнуть, як Комарові.&lt;br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Чабан і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